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2E8" w:rsidRDefault="003E55A7">
      <w:r>
        <w:rPr>
          <w:noProof/>
        </w:rPr>
        <w:pict>
          <v:oval id="_x0000_s1078" style="position:absolute;margin-left:243pt;margin-top:551.25pt;width:75pt;height:61.5pt;z-index:251709440">
            <v:textbox>
              <w:txbxContent>
                <w:p w:rsidR="00BE0DE0" w:rsidRDefault="003E55A7">
                  <w:r>
                    <w:t>When: 1900s</w:t>
                  </w:r>
                </w:p>
              </w:txbxContent>
            </v:textbox>
          </v:oval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6" type="#_x0000_t32" style="position:absolute;margin-left:270pt;margin-top:470.25pt;width:3.75pt;height:81pt;z-index:251686912" o:connectortype="straight">
            <v:stroke endarrow="block"/>
          </v:shape>
        </w:pict>
      </w:r>
      <w:r>
        <w:rPr>
          <w:noProof/>
        </w:rPr>
        <w:pict>
          <v:oval id="_x0000_s1075" style="position:absolute;margin-left:26.25pt;margin-top:468.75pt;width:165.75pt;height:138pt;z-index:251706368">
            <v:textbox>
              <w:txbxContent>
                <w:p w:rsidR="00BE0DE0" w:rsidRDefault="003E55A7">
                  <w:r>
                    <w:t xml:space="preserve">What: </w:t>
                  </w:r>
                  <w:r w:rsidRPr="003E55A7"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  <w:t xml:space="preserve">the quality in a person or society that arises from a concern for what is regarded as excellent in arts, letters, </w:t>
                  </w:r>
                  <w:proofErr w:type="spellStart"/>
                  <w:r w:rsidRPr="003E55A7"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  <w:t>manners,scholarly</w:t>
                  </w:r>
                  <w:proofErr w:type="spellEnd"/>
                  <w:r w:rsidRPr="003E55A7"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  <w:t xml:space="preserve"> pursuits, etc</w:t>
                  </w:r>
                </w:p>
              </w:txbxContent>
            </v:textbox>
          </v:oval>
        </w:pict>
      </w:r>
      <w:r>
        <w:rPr>
          <w:noProof/>
        </w:rPr>
        <w:pict>
          <v:oval id="_x0000_s1066" style="position:absolute;margin-left:26.25pt;margin-top:349.5pt;width:111pt;height:120.75pt;z-index:251697152">
            <v:textbox>
              <w:txbxContent>
                <w:p w:rsidR="007960D4" w:rsidRPr="00BE0DE0" w:rsidRDefault="00BE0DE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t>What:</w:t>
                  </w:r>
                  <w:r w:rsidRPr="00BE0DE0">
                    <w:rPr>
                      <w:rFonts w:ascii="Verdana" w:hAnsi="Verdana"/>
                      <w:color w:val="333333"/>
                    </w:rPr>
                    <w:t xml:space="preserve"> </w:t>
                  </w:r>
                  <w:r w:rsidRPr="00BE0DE0"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  <w:t>of or pertaining to the non-Communist countries of Europe and the Americas</w:t>
                  </w:r>
                </w:p>
              </w:txbxContent>
            </v:textbox>
          </v:oval>
        </w:pict>
      </w:r>
      <w:r>
        <w:rPr>
          <w:noProof/>
        </w:rPr>
        <w:pict>
          <v:oval id="_x0000_s1077" style="position:absolute;margin-left:190.5pt;margin-top:508.5pt;width:74.25pt;height:53.25pt;z-index:251708416">
            <v:textbox>
              <w:txbxContent>
                <w:p w:rsidR="00BE0DE0" w:rsidRDefault="003E55A7">
                  <w:r>
                    <w:t>Where: Australia</w:t>
                  </w:r>
                </w:p>
              </w:txbxContent>
            </v:textbox>
          </v:oval>
        </w:pict>
      </w:r>
      <w:r>
        <w:rPr>
          <w:noProof/>
        </w:rPr>
        <w:pict>
          <v:oval id="_x0000_s1076" style="position:absolute;margin-left:4in;margin-top:508.5pt;width:99.75pt;height:56.25pt;z-index:251707392">
            <v:textbox>
              <w:txbxContent>
                <w:p w:rsidR="00BE0DE0" w:rsidRDefault="003E55A7">
                  <w:r>
                    <w:t>Who: Native Australians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55" type="#_x0000_t32" style="position:absolute;margin-left:287.25pt;margin-top:468.75pt;width:29.25pt;height:41.25pt;z-index:251685888" o:connectortype="straight">
            <v:stroke endarrow="block"/>
          </v:shape>
        </w:pict>
      </w:r>
      <w:r>
        <w:rPr>
          <w:noProof/>
        </w:rPr>
        <w:pict>
          <v:shape id="_x0000_s1054" type="#_x0000_t32" style="position:absolute;margin-left:230.25pt;margin-top:468.75pt;width:14.25pt;height:39.75pt;flip:x;z-index:251684864" o:connectortype="straight">
            <v:stroke endarrow="block"/>
          </v:shape>
        </w:pict>
      </w:r>
      <w:r>
        <w:rPr>
          <w:noProof/>
        </w:rPr>
        <w:pict>
          <v:rect id="_x0000_s1053" style="position:absolute;margin-left:233.25pt;margin-top:443.25pt;width:54pt;height:23.25pt;z-index:251683840">
            <v:textbox>
              <w:txbxContent>
                <w:p w:rsidR="004F5606" w:rsidRDefault="004F5606">
                  <w:r>
                    <w:t>Culture</w:t>
                  </w:r>
                </w:p>
              </w:txbxContent>
            </v:textbox>
          </v:rect>
        </w:pict>
      </w:r>
      <w:r>
        <w:rPr>
          <w:noProof/>
        </w:rPr>
        <w:pict>
          <v:oval id="_x0000_s1074" style="position:absolute;margin-left:328.5pt;margin-top:443.25pt;width:59.25pt;height:65.25pt;z-index:251705344">
            <v:textbox>
              <w:txbxContent>
                <w:p w:rsidR="00BE0DE0" w:rsidRDefault="003E55A7">
                  <w:r>
                    <w:t>When: 1900s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49" type="#_x0000_t32" style="position:absolute;margin-left:348.75pt;margin-top:328.5pt;width:4.5pt;height:114.75pt;z-index:251679744" o:connectortype="straight">
            <v:stroke endarrow="block"/>
          </v:shape>
        </w:pict>
      </w:r>
      <w:r>
        <w:rPr>
          <w:noProof/>
        </w:rPr>
        <w:pict>
          <v:oval id="_x0000_s1072" style="position:absolute;margin-left:270pt;margin-top:349.5pt;width:72.75pt;height:1in;z-index:251703296">
            <v:textbox>
              <w:txbxContent>
                <w:p w:rsidR="00BE0DE0" w:rsidRDefault="003E55A7">
                  <w:r>
                    <w:t>Where: Australia</w:t>
                  </w:r>
                </w:p>
              </w:txbxContent>
            </v:textbox>
          </v:oval>
        </w:pict>
      </w:r>
      <w:r w:rsidR="00BE0DE0">
        <w:rPr>
          <w:noProof/>
        </w:rPr>
        <w:pict>
          <v:oval id="_x0000_s1073" style="position:absolute;margin-left:414.75pt;margin-top:268.5pt;width:87.75pt;height:65.25pt;z-index:251704320">
            <v:textbox>
              <w:txbxContent>
                <w:p w:rsidR="00BE0DE0" w:rsidRDefault="00BE0DE0">
                  <w:r>
                    <w:t>Who: Americans</w:t>
                  </w:r>
                </w:p>
              </w:txbxContent>
            </v:textbox>
          </v:oval>
        </w:pict>
      </w:r>
      <w:r w:rsidR="00BE0DE0">
        <w:rPr>
          <w:noProof/>
        </w:rPr>
        <w:pict>
          <v:oval id="_x0000_s1071" style="position:absolute;margin-left:369pt;margin-top:333pt;width:147pt;height:157.5pt;z-index:251702272">
            <v:textbox>
              <w:txbxContent>
                <w:p w:rsidR="00BE0DE0" w:rsidRDefault="00BE0DE0">
                  <w:r>
                    <w:t xml:space="preserve">What: </w:t>
                  </w:r>
                  <w:r w:rsidRPr="00BE0DE0"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  <w:t xml:space="preserve">the capacity or power of persons or things to be a compelling force on or produce effects on the actions, behavior, </w:t>
                  </w:r>
                  <w:proofErr w:type="spellStart"/>
                  <w:r w:rsidRPr="00BE0DE0"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  <w:t>opinions</w:t>
                  </w:r>
                  <w:proofErr w:type="gramStart"/>
                  <w:r w:rsidRPr="00BE0DE0"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  <w:t>,etc</w:t>
                  </w:r>
                  <w:proofErr w:type="spellEnd"/>
                  <w:proofErr w:type="gramEnd"/>
                  <w:r w:rsidRPr="00BE0DE0"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  <w:t>., of others</w:t>
                  </w:r>
                </w:p>
              </w:txbxContent>
            </v:textbox>
          </v:oval>
        </w:pict>
      </w:r>
      <w:r w:rsidR="00BE0DE0">
        <w:rPr>
          <w:noProof/>
        </w:rPr>
        <w:pict>
          <v:shape id="_x0000_s1057" type="#_x0000_t32" style="position:absolute;margin-left:185.25pt;margin-top:450.75pt;width:48pt;height:51.75pt;flip:x;z-index:251687936" o:connectortype="straight">
            <v:stroke endarrow="block"/>
          </v:shape>
        </w:pict>
      </w:r>
      <w:r w:rsidR="00BE0DE0">
        <w:rPr>
          <w:noProof/>
        </w:rPr>
        <w:pict>
          <v:shape id="_x0000_s1070" type="#_x0000_t32" style="position:absolute;margin-left:264.75pt;margin-top:280.5pt;width:23.25pt;height:159pt;flip:x;z-index:251701248" o:connectortype="straight">
            <v:stroke endarrow="block"/>
          </v:shape>
        </w:pict>
      </w:r>
      <w:r w:rsidR="00BE0DE0">
        <w:rPr>
          <w:noProof/>
        </w:rPr>
        <w:pict>
          <v:shape id="_x0000_s1037" type="#_x0000_t32" style="position:absolute;margin-left:122.25pt;margin-top:343.5pt;width:10.5pt;height:27pt;flip:x;z-index:251667456" o:connectortype="straight">
            <v:stroke endarrow="block"/>
          </v:shape>
        </w:pict>
      </w:r>
      <w:r w:rsidR="00BE0DE0">
        <w:rPr>
          <w:noProof/>
        </w:rPr>
        <w:pict>
          <v:oval id="_x0000_s1067" style="position:absolute;margin-left:191.25pt;margin-top:324.75pt;width:82.5pt;height:50.25pt;z-index:251698176">
            <v:textbox>
              <w:txbxContent>
                <w:p w:rsidR="007960D4" w:rsidRDefault="00BE0DE0">
                  <w:r>
                    <w:t>Who: Americans</w:t>
                  </w:r>
                </w:p>
              </w:txbxContent>
            </v:textbox>
          </v:oval>
        </w:pict>
      </w:r>
      <w:r w:rsidR="00BE0DE0">
        <w:rPr>
          <w:noProof/>
        </w:rPr>
        <w:pict>
          <v:oval id="_x0000_s1069" style="position:absolute;margin-left:154.5pt;margin-top:370.5pt;width:75.75pt;height:51pt;z-index:251700224">
            <v:textbox>
              <w:txbxContent>
                <w:p w:rsidR="007960D4" w:rsidRDefault="00BE0DE0">
                  <w:r>
                    <w:t>When: 1900s</w:t>
                  </w:r>
                </w:p>
              </w:txbxContent>
            </v:textbox>
          </v:oval>
        </w:pict>
      </w:r>
      <w:r w:rsidR="00BE0DE0">
        <w:rPr>
          <w:noProof/>
        </w:rPr>
        <w:pict>
          <v:oval id="_x0000_s1068" style="position:absolute;margin-left:36pt;margin-top:291pt;width:75.75pt;height:57.75pt;z-index:251699200">
            <v:textbox>
              <w:txbxContent>
                <w:p w:rsidR="007960D4" w:rsidRDefault="00BE0DE0">
                  <w:r>
                    <w:t>Where: America</w:t>
                  </w:r>
                </w:p>
              </w:txbxContent>
            </v:textbox>
          </v:oval>
        </w:pict>
      </w:r>
      <w:r w:rsidR="007960D4">
        <w:rPr>
          <w:noProof/>
        </w:rPr>
        <w:pict>
          <v:oval id="_x0000_s1065" style="position:absolute;margin-left:369pt;margin-top:186.75pt;width:74.25pt;height:72.75pt;z-index:251696128">
            <v:textbox>
              <w:txbxContent>
                <w:p w:rsidR="007960D4" w:rsidRDefault="007960D4">
                  <w:r>
                    <w:t>Where: Australia</w:t>
                  </w:r>
                </w:p>
              </w:txbxContent>
            </v:textbox>
          </v:oval>
        </w:pict>
      </w:r>
      <w:r w:rsidR="007960D4">
        <w:rPr>
          <w:noProof/>
        </w:rPr>
        <w:pict>
          <v:oval id="_x0000_s1063" style="position:absolute;margin-left:353.25pt;margin-top:57pt;width:90pt;height:66.75pt;z-index:251694080">
            <v:textbox>
              <w:txbxContent>
                <w:p w:rsidR="007960D4" w:rsidRDefault="007960D4">
                  <w:r>
                    <w:t>Who: natives of Australia</w:t>
                  </w:r>
                </w:p>
              </w:txbxContent>
            </v:textbox>
          </v:oval>
        </w:pict>
      </w:r>
      <w:r w:rsidR="007960D4">
        <w:rPr>
          <w:noProof/>
        </w:rPr>
        <w:pict>
          <v:oval id="_x0000_s1062" style="position:absolute;margin-left:231.75pt;margin-top:20.25pt;width:117pt;height:110.25pt;z-index:251693056">
            <v:textbox>
              <w:txbxContent>
                <w:p w:rsidR="007960D4" w:rsidRDefault="007960D4">
                  <w:r>
                    <w:t xml:space="preserve">What: </w:t>
                  </w:r>
                  <w:r w:rsidRPr="007960D4"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  <w:t>to cease to exist or be known; pass away; end gradually</w:t>
                  </w:r>
                </w:p>
              </w:txbxContent>
            </v:textbox>
          </v:oval>
        </w:pict>
      </w:r>
      <w:r w:rsidR="007960D4">
        <w:rPr>
          <w:noProof/>
        </w:rPr>
        <w:pict>
          <v:oval id="_x0000_s1064" style="position:absolute;margin-left:399pt;margin-top:123pt;width:72.75pt;height:58.5pt;z-index:251695104">
            <v:textbox>
              <w:txbxContent>
                <w:p w:rsidR="007960D4" w:rsidRDefault="007960D4">
                  <w:r>
                    <w:t>When: 1900s</w:t>
                  </w:r>
                </w:p>
              </w:txbxContent>
            </v:textbox>
          </v:oval>
        </w:pict>
      </w:r>
      <w:r w:rsidR="007960D4">
        <w:rPr>
          <w:noProof/>
        </w:rPr>
        <w:pict>
          <v:oval id="_x0000_s1061" style="position:absolute;margin-left:181.5pt;margin-top:123pt;width:78.75pt;height:53.25pt;z-index:251692032">
            <v:textbox>
              <w:txbxContent>
                <w:p w:rsidR="004F5606" w:rsidRDefault="007960D4">
                  <w:r>
                    <w:t>Where: Australia</w:t>
                  </w:r>
                </w:p>
              </w:txbxContent>
            </v:textbox>
          </v:oval>
        </w:pict>
      </w:r>
      <w:r w:rsidR="007960D4">
        <w:rPr>
          <w:noProof/>
        </w:rPr>
        <w:pict>
          <v:shape id="_x0000_s1046" type="#_x0000_t32" style="position:absolute;margin-left:298.5pt;margin-top:130.5pt;width:19.5pt;height:10.5pt;flip:x y;z-index:251676672" o:connectortype="straight">
            <v:stroke endarrow="block"/>
          </v:shape>
        </w:pict>
      </w:r>
      <w:r w:rsidR="007960D4">
        <w:rPr>
          <w:noProof/>
        </w:rPr>
        <w:pict>
          <v:oval id="_x0000_s1060" style="position:absolute;margin-left:36pt;margin-top:42.75pt;width:155.25pt;height:87.75pt;z-index:251691008">
            <v:textbox>
              <w:txbxContent>
                <w:p w:rsidR="007960D4" w:rsidRPr="007960D4" w:rsidRDefault="007960D4" w:rsidP="007960D4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</w:rPr>
                  </w:pPr>
                  <w:r>
                    <w:t xml:space="preserve">What: </w:t>
                  </w:r>
                  <w:r w:rsidRPr="007960D4"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</w:rPr>
                    <w:t>a na</w:t>
                  </w:r>
                  <w:r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</w:rPr>
                    <w:t xml:space="preserve">tive or inhabitant of Australia or </w:t>
                  </w:r>
                  <w:r w:rsidRPr="007960D4"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</w:rPr>
                    <w:t>an Aborigine of Australia</w:t>
                  </w:r>
                </w:p>
                <w:p w:rsidR="004F5606" w:rsidRDefault="004F5606"/>
              </w:txbxContent>
            </v:textbox>
          </v:oval>
        </w:pict>
      </w:r>
      <w:r w:rsidR="007960D4">
        <w:rPr>
          <w:noProof/>
        </w:rPr>
        <w:pict>
          <v:oval id="_x0000_s1059" style="position:absolute;margin-left:62.25pt;margin-top:202.5pt;width:60pt;height:53.25pt;z-index:251689984">
            <v:textbox>
              <w:txbxContent>
                <w:p w:rsidR="007960D4" w:rsidRDefault="007960D4">
                  <w:r>
                    <w:t xml:space="preserve">When: 1900s </w:t>
                  </w:r>
                </w:p>
              </w:txbxContent>
            </v:textbox>
          </v:oval>
        </w:pict>
      </w:r>
      <w:r w:rsidR="007960D4">
        <w:rPr>
          <w:noProof/>
        </w:rPr>
        <w:pict>
          <v:oval id="_x0000_s1058" style="position:absolute;margin-left:-42.75pt;margin-top:123.75pt;width:91.5pt;height:82.5pt;z-index:251688960">
            <v:textbox>
              <w:txbxContent>
                <w:p w:rsidR="004F5606" w:rsidRDefault="007960D4">
                  <w:r>
                    <w:t>Who: Natives of Australia</w:t>
                  </w:r>
                </w:p>
              </w:txbxContent>
            </v:textbox>
          </v:oval>
        </w:pict>
      </w:r>
      <w:r w:rsidR="007960D4">
        <w:rPr>
          <w:noProof/>
        </w:rPr>
        <w:pict>
          <v:shape id="_x0000_s1042" type="#_x0000_t32" style="position:absolute;margin-left:154.5pt;margin-top:149.25pt;width:30.75pt;height:11.25pt;flip:y;z-index:251672576" o:connectortype="straight">
            <v:stroke endarrow="block"/>
          </v:shape>
        </w:pict>
      </w:r>
      <w:r w:rsidR="004F5606">
        <w:rPr>
          <w:noProof/>
        </w:rPr>
        <w:pict>
          <v:shape id="_x0000_s1044" type="#_x0000_t32" style="position:absolute;margin-left:111.75pt;margin-top:130.5pt;width:4.5pt;height:22.5pt;flip:y;z-index:251674624" o:connectortype="straight">
            <v:stroke endarrow="block"/>
          </v:shape>
        </w:pict>
      </w:r>
      <w:r w:rsidR="004F5606"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1" type="#_x0000_t176" style="position:absolute;margin-left:80.25pt;margin-top:149.25pt;width:74.25pt;height:29.25pt;z-index:251663360">
            <v:textbox>
              <w:txbxContent>
                <w:p w:rsidR="00FE56AA" w:rsidRDefault="00FE56AA">
                  <w:r>
                    <w:t>Australian</w:t>
                  </w:r>
                  <w:r w:rsidR="004F5606">
                    <w:t xml:space="preserve"> </w:t>
                  </w:r>
                </w:p>
              </w:txbxContent>
            </v:textbox>
          </v:shape>
        </w:pict>
      </w:r>
      <w:r w:rsidR="004F5606">
        <w:rPr>
          <w:noProof/>
        </w:rPr>
        <w:pict>
          <v:shape id="_x0000_s1052" type="#_x0000_t32" style="position:absolute;margin-left:384pt;margin-top:328.5pt;width:23.25pt;height:15pt;z-index:251682816" o:connectortype="straight">
            <v:stroke endarrow="block"/>
          </v:shape>
        </w:pict>
      </w:r>
      <w:r w:rsidR="004F5606">
        <w:rPr>
          <w:noProof/>
        </w:rPr>
        <w:pict>
          <v:shape id="_x0000_s1051" type="#_x0000_t32" style="position:absolute;margin-left:313.5pt;margin-top:328.5pt;width:0;height:20.25pt;z-index:251681792" o:connectortype="straight">
            <v:stroke endarrow="block"/>
          </v:shape>
        </w:pict>
      </w:r>
      <w:r w:rsidR="004F5606">
        <w:rPr>
          <w:noProof/>
        </w:rPr>
        <w:pict>
          <v:shape id="_x0000_s1050" type="#_x0000_t32" style="position:absolute;margin-left:393.75pt;margin-top:312.75pt;width:26.25pt;height:3.75pt;flip:y;z-index:251680768" o:connectortype="straight">
            <v:stroke endarrow="block"/>
          </v:shape>
        </w:pict>
      </w:r>
      <w:r w:rsidR="004F5606">
        <w:rPr>
          <w:noProof/>
        </w:rPr>
        <w:pict>
          <v:shape id="_x0000_s1035" type="#_x0000_t176" style="position:absolute;margin-left:305.25pt;margin-top:295.5pt;width:87pt;height:33pt;z-index:251666432">
            <v:textbox>
              <w:txbxContent>
                <w:p w:rsidR="00FE56AA" w:rsidRDefault="004F5606">
                  <w:r>
                    <w:t>Influences</w:t>
                  </w:r>
                </w:p>
              </w:txbxContent>
            </v:textbox>
          </v:shape>
        </w:pict>
      </w:r>
      <w:r w:rsidR="004F5606">
        <w:rPr>
          <w:noProof/>
        </w:rPr>
        <w:pict>
          <v:shape id="_x0000_s1048" type="#_x0000_t32" style="position:absolute;margin-left:357pt;margin-top:176.25pt;width:27pt;height:18.75pt;z-index:251678720" o:connectortype="straight">
            <v:stroke endarrow="block"/>
          </v:shape>
        </w:pict>
      </w:r>
      <w:r w:rsidR="004F5606">
        <w:rPr>
          <w:noProof/>
        </w:rPr>
        <w:pict>
          <v:shape id="_x0000_s1047" type="#_x0000_t32" style="position:absolute;margin-left:348.75pt;margin-top:123.75pt;width:17.25pt;height:19.5pt;flip:y;z-index:251677696" o:connectortype="straight">
            <v:stroke endarrow="block"/>
          </v:shape>
        </w:pict>
      </w:r>
      <w:r w:rsidR="004F5606">
        <w:rPr>
          <w:noProof/>
        </w:rPr>
        <w:pict>
          <v:shape id="_x0000_s1045" type="#_x0000_t32" style="position:absolute;margin-left:378pt;margin-top:159pt;width:21pt;height:0;z-index:251675648" o:connectortype="straight">
            <v:stroke endarrow="block"/>
          </v:shape>
        </w:pict>
      </w:r>
      <w:r w:rsidR="004F5606">
        <w:rPr>
          <w:noProof/>
        </w:rPr>
        <w:pict>
          <v:shape id="_x0000_s1043" type="#_x0000_t32" style="position:absolute;margin-left:97.5pt;margin-top:176.25pt;width:3pt;height:26.25pt;flip:x;z-index:251673600" o:connectortype="straight">
            <v:stroke endarrow="block"/>
          </v:shape>
        </w:pict>
      </w:r>
      <w:r w:rsidR="004F5606">
        <w:rPr>
          <w:noProof/>
        </w:rPr>
        <w:pict>
          <v:shape id="_x0000_s1041" type="#_x0000_t32" style="position:absolute;margin-left:48.75pt;margin-top:159pt;width:30pt;height:6.75pt;flip:x;z-index:251671552" o:connectortype="straight">
            <v:stroke endarrow="block"/>
          </v:shape>
        </w:pict>
      </w:r>
      <w:r w:rsidR="004F5606">
        <w:rPr>
          <w:noProof/>
        </w:rPr>
        <w:pict>
          <v:shape id="_x0000_s1040" type="#_x0000_t32" style="position:absolute;margin-left:177.75pt;margin-top:343.5pt;width:7.5pt;height:27pt;z-index:251670528" o:connectortype="straight">
            <v:stroke endarrow="block"/>
          </v:shape>
        </w:pict>
      </w:r>
      <w:r w:rsidR="004F5606">
        <w:rPr>
          <w:noProof/>
        </w:rPr>
        <w:pict>
          <v:shape id="_x0000_s1039" type="#_x0000_t32" style="position:absolute;margin-left:185.25pt;margin-top:320.25pt;width:16.5pt;height:13.5pt;z-index:251669504" o:connectortype="straight">
            <v:stroke endarrow="block"/>
          </v:shape>
        </w:pict>
      </w:r>
      <w:r w:rsidR="004F5606">
        <w:rPr>
          <w:noProof/>
        </w:rPr>
        <w:pict>
          <v:shape id="_x0000_s1038" type="#_x0000_t32" style="position:absolute;margin-left:74.25pt;margin-top:333.75pt;width:33.75pt;height:.75pt;flip:x;z-index:251668480" o:connectortype="straight">
            <v:stroke endarrow="block"/>
          </v:shape>
        </w:pict>
      </w:r>
      <w:r w:rsidR="000A5671">
        <w:rPr>
          <w:noProof/>
        </w:rPr>
        <w:pict>
          <v:shape id="_x0000_s1033" type="#_x0000_t176" style="position:absolute;margin-left:108pt;margin-top:304.5pt;width:77.25pt;height:39pt;z-index:251665408">
            <v:textbox>
              <w:txbxContent>
                <w:p w:rsidR="00FE56AA" w:rsidRDefault="004F5606">
                  <w:r>
                    <w:t>Western</w:t>
                  </w:r>
                </w:p>
              </w:txbxContent>
            </v:textbox>
          </v:shape>
        </w:pict>
      </w:r>
      <w:r w:rsidR="000A5671">
        <w:rPr>
          <w:noProof/>
        </w:rPr>
        <w:pict>
          <v:shape id="_x0000_s1032" type="#_x0000_t176" style="position:absolute;margin-left:293.25pt;margin-top:143.25pt;width:84.75pt;height:33pt;z-index:251664384">
            <v:textbox>
              <w:txbxContent>
                <w:p w:rsidR="00FE56AA" w:rsidRDefault="004F5606">
                  <w:r>
                    <w:t>Disappearing</w:t>
                  </w:r>
                </w:p>
              </w:txbxContent>
            </v:textbox>
          </v:shape>
        </w:pict>
      </w:r>
      <w:r w:rsidR="000A5671">
        <w:rPr>
          <w:noProof/>
        </w:rPr>
        <w:pict>
          <v:shape id="_x0000_s1030" type="#_x0000_t32" style="position:absolute;margin-left:313.5pt;margin-top:280.5pt;width:25.5pt;height:15pt;z-index:251662336" o:connectortype="straight">
            <v:stroke endarrow="block"/>
          </v:shape>
        </w:pict>
      </w:r>
      <w:r w:rsidR="000A5671">
        <w:rPr>
          <w:noProof/>
        </w:rPr>
        <w:pict>
          <v:shape id="_x0000_s1029" type="#_x0000_t32" style="position:absolute;margin-left:144.75pt;margin-top:276pt;width:9.75pt;height:28.5pt;flip:x;z-index:251661312" o:connectortype="straight">
            <v:stroke endarrow="block"/>
          </v:shape>
        </w:pict>
      </w:r>
      <w:r w:rsidR="000A5671">
        <w:rPr>
          <w:noProof/>
        </w:rPr>
        <w:pict>
          <v:shape id="_x0000_s1028" type="#_x0000_t32" style="position:absolute;margin-left:313.5pt;margin-top:180pt;width:15pt;height:15pt;flip:y;z-index:251660288" o:connectortype="straight">
            <v:stroke endarrow="block"/>
          </v:shape>
        </w:pict>
      </w:r>
      <w:r w:rsidR="000A5671">
        <w:rPr>
          <w:noProof/>
        </w:rPr>
        <w:pict>
          <v:shape id="_x0000_s1027" type="#_x0000_t32" style="position:absolute;margin-left:132.75pt;margin-top:180pt;width:15.75pt;height:15pt;flip:x y;z-index:251659264" o:connectortype="straight">
            <v:stroke endarrow="block"/>
          </v:shape>
        </w:pict>
      </w:r>
      <w:r w:rsidR="000A5671">
        <w:rPr>
          <w:noProof/>
        </w:rPr>
        <w:pict>
          <v:shape id="_x0000_s1026" type="#_x0000_t176" style="position:absolute;margin-left:148.5pt;margin-top:190.5pt;width:169.5pt;height:90pt;z-index:251658240">
            <v:textbox>
              <w:txbxContent>
                <w:p w:rsidR="00FE56AA" w:rsidRPr="004F5606" w:rsidRDefault="004F560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F5606">
                    <w:rPr>
                      <w:rFonts w:ascii="Times New Roman" w:hAnsi="Times New Roman" w:cs="Times New Roman"/>
                      <w:sz w:val="28"/>
                      <w:szCs w:val="28"/>
                    </w:rPr>
                    <w:t>Is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 xml:space="preserve"> Australian Culture </w:t>
                  </w:r>
                  <w:r w:rsidRPr="004F5606">
                    <w:rPr>
                      <w:rFonts w:ascii="Times New Roman" w:hAnsi="Times New Roman" w:cs="Times New Roman"/>
                      <w:sz w:val="28"/>
                      <w:szCs w:val="28"/>
                      <w:u w:val="double"/>
                    </w:rPr>
                    <w:t>disappearing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 xml:space="preserve"> </w:t>
                  </w:r>
                  <w:r w:rsidRPr="004F560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because of </w:t>
                  </w:r>
                  <w:r w:rsidRPr="004F5606">
                    <w:rPr>
                      <w:rFonts w:ascii="Times New Roman" w:hAnsi="Times New Roman" w:cs="Times New Roman"/>
                      <w:sz w:val="28"/>
                      <w:szCs w:val="28"/>
                      <w:u w:val="wave"/>
                    </w:rPr>
                    <w:t xml:space="preserve">Western </w:t>
                  </w:r>
                  <w:r w:rsidRPr="004F5606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Influence?</w:t>
                  </w:r>
                  <w:r w:rsidRPr="004F560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</w:p>
    <w:sectPr w:rsidR="00E242E8" w:rsidSect="00E242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56AA"/>
    <w:rsid w:val="000A5671"/>
    <w:rsid w:val="003E55A7"/>
    <w:rsid w:val="004F5606"/>
    <w:rsid w:val="007960D4"/>
    <w:rsid w:val="00BE0DE0"/>
    <w:rsid w:val="00E242E8"/>
    <w:rsid w:val="00FE5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/>
    <o:shapelayout v:ext="edit">
      <o:idmap v:ext="edit" data="1"/>
      <o:rules v:ext="edit">
        <o:r id="V:Rule5" type="connector" idref="#_x0000_s1027"/>
        <o:r id="V:Rule6" type="connector" idref="#_x0000_s1029"/>
        <o:r id="V:Rule7" type="connector" idref="#_x0000_s1028"/>
        <o:r id="V:Rule8" type="connector" idref="#_x0000_s1030"/>
        <o:r id="V:Rule10" type="connector" idref="#_x0000_s1037"/>
        <o:r id="V:Rule12" type="connector" idref="#_x0000_s1038"/>
        <o:r id="V:Rule14" type="connector" idref="#_x0000_s1039"/>
        <o:r id="V:Rule16" type="connector" idref="#_x0000_s1040"/>
        <o:r id="V:Rule18" type="connector" idref="#_x0000_s1041"/>
        <o:r id="V:Rule20" type="connector" idref="#_x0000_s1042"/>
        <o:r id="V:Rule22" type="connector" idref="#_x0000_s1043"/>
        <o:r id="V:Rule24" type="connector" idref="#_x0000_s1044"/>
        <o:r id="V:Rule26" type="connector" idref="#_x0000_s1045"/>
        <o:r id="V:Rule28" type="connector" idref="#_x0000_s1046"/>
        <o:r id="V:Rule30" type="connector" idref="#_x0000_s1047"/>
        <o:r id="V:Rule32" type="connector" idref="#_x0000_s1048"/>
        <o:r id="V:Rule34" type="connector" idref="#_x0000_s1049"/>
        <o:r id="V:Rule36" type="connector" idref="#_x0000_s1050"/>
        <o:r id="V:Rule38" type="connector" idref="#_x0000_s1051"/>
        <o:r id="V:Rule40" type="connector" idref="#_x0000_s1052"/>
        <o:r id="V:Rule42" type="connector" idref="#_x0000_s1054"/>
        <o:r id="V:Rule44" type="connector" idref="#_x0000_s1055"/>
        <o:r id="V:Rule46" type="connector" idref="#_x0000_s1056"/>
        <o:r id="V:Rule48" type="connector" idref="#_x0000_s1057"/>
        <o:r id="V:Rule50" type="connector" idref="#_x0000_s107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2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nindex1">
    <w:name w:val="dnindex1"/>
    <w:basedOn w:val="DefaultParagraphFont"/>
    <w:rsid w:val="007960D4"/>
    <w:rPr>
      <w:b/>
      <w:bCs/>
      <w:vanish w:val="0"/>
      <w:webHidden w:val="0"/>
      <w:color w:val="7B7B7B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7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2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18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83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91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37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5" w:color="B6D0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623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690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104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797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665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3339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4873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27686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1080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Kellam</dc:creator>
  <cp:lastModifiedBy>Kellam</cp:lastModifiedBy>
  <cp:revision>2</cp:revision>
  <dcterms:created xsi:type="dcterms:W3CDTF">2010-02-23T05:26:00Z</dcterms:created>
  <dcterms:modified xsi:type="dcterms:W3CDTF">2010-02-23T23:10:00Z</dcterms:modified>
</cp:coreProperties>
</file>